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5550" w:rsidRDefault="00AA5550">
      <w:pPr>
        <w:spacing w:line="1" w:lineRule="exact"/>
        <w:jc w:val="left"/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val="zh-TW" w:bidi="zh-TW"/>
        </w:rPr>
      </w:pPr>
    </w:p>
    <w:p w:rsidR="00AA5550" w:rsidRDefault="007D74FD">
      <w:pPr>
        <w:pStyle w:val="Bodytext10"/>
        <w:snapToGrid w:val="0"/>
        <w:spacing w:line="570" w:lineRule="exact"/>
        <w:ind w:firstLine="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color w:val="000000"/>
          <w:sz w:val="32"/>
          <w:szCs w:val="32"/>
        </w:rPr>
        <w:t>附件</w:t>
      </w:r>
      <w:r>
        <w:rPr>
          <w:rFonts w:ascii="Times New Roman" w:eastAsia="黑体" w:hAnsi="Times New Roman" w:cs="Times New Roman"/>
          <w:color w:val="000000"/>
          <w:sz w:val="32"/>
          <w:szCs w:val="32"/>
        </w:rPr>
        <w:t>1</w:t>
      </w:r>
    </w:p>
    <w:p w:rsidR="00AA5550" w:rsidRDefault="00AA5550">
      <w:pPr>
        <w:pStyle w:val="Heading210"/>
        <w:keepNext/>
        <w:keepLines/>
        <w:snapToGrid w:val="0"/>
        <w:spacing w:after="0" w:line="570" w:lineRule="exact"/>
        <w:rPr>
          <w:rFonts w:ascii="Times New Roman" w:hAnsi="Times New Roman" w:cs="Times New Roman"/>
          <w:color w:val="000000"/>
          <w:sz w:val="34"/>
          <w:szCs w:val="34"/>
          <w:lang w:eastAsia="zh-CN"/>
        </w:rPr>
      </w:pPr>
      <w:bookmarkStart w:id="0" w:name="bookmark35"/>
      <w:bookmarkStart w:id="1" w:name="bookmark36"/>
      <w:bookmarkStart w:id="2" w:name="bookmark37"/>
    </w:p>
    <w:p w:rsidR="00AA5550" w:rsidRDefault="007D74FD">
      <w:pPr>
        <w:pStyle w:val="Heading210"/>
        <w:keepNext/>
        <w:keepLines/>
        <w:snapToGrid w:val="0"/>
        <w:spacing w:after="0" w:line="570" w:lineRule="exact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  <w:t>项目申请报告编制提纲</w:t>
      </w:r>
      <w:bookmarkEnd w:id="0"/>
      <w:bookmarkEnd w:id="1"/>
      <w:bookmarkEnd w:id="2"/>
    </w:p>
    <w:p w:rsidR="00AA5550" w:rsidRDefault="00AA5550">
      <w:pPr>
        <w:pStyle w:val="Bodytext10"/>
        <w:snapToGrid w:val="0"/>
        <w:spacing w:line="570" w:lineRule="exact"/>
        <w:ind w:firstLine="620"/>
        <w:rPr>
          <w:rFonts w:ascii="Times New Roman" w:hAnsi="Times New Roman" w:cs="Times New Roman"/>
          <w:color w:val="000000"/>
          <w:sz w:val="32"/>
          <w:szCs w:val="32"/>
          <w:lang w:val="en-US" w:eastAsia="zh-CN" w:bidi="en-US"/>
        </w:rPr>
      </w:pPr>
    </w:p>
    <w:p w:rsidR="00AA5550" w:rsidRDefault="007D74FD">
      <w:pPr>
        <w:pStyle w:val="Bodytext10"/>
        <w:snapToGrid w:val="0"/>
        <w:spacing w:line="560" w:lineRule="exact"/>
        <w:ind w:firstLineChars="200" w:firstLine="640"/>
        <w:rPr>
          <w:rFonts w:ascii="Times New Roman" w:eastAsia="黑体" w:hAnsi="Times New Roman" w:cs="Times New Roman"/>
          <w:color w:val="000000"/>
          <w:sz w:val="32"/>
          <w:szCs w:val="32"/>
        </w:rPr>
      </w:pPr>
      <w:r>
        <w:rPr>
          <w:rFonts w:ascii="Times New Roman" w:eastAsia="黑体" w:hAnsi="Times New Roman" w:cs="Times New Roman"/>
          <w:color w:val="000000"/>
          <w:sz w:val="32"/>
          <w:szCs w:val="32"/>
          <w:lang w:val="en-US" w:eastAsia="zh-CN" w:bidi="en-US"/>
        </w:rPr>
        <w:t>一、</w:t>
      </w:r>
      <w:r>
        <w:rPr>
          <w:rFonts w:ascii="Times New Roman" w:eastAsia="黑体" w:hAnsi="Times New Roman" w:cs="Times New Roman"/>
          <w:color w:val="000000"/>
          <w:sz w:val="32"/>
          <w:szCs w:val="32"/>
        </w:rPr>
        <w:t>项目摘要</w:t>
      </w:r>
      <w:bookmarkStart w:id="3" w:name="bookmark38"/>
    </w:p>
    <w:p w:rsidR="00AA5550" w:rsidRDefault="007D74FD">
      <w:pPr>
        <w:pStyle w:val="Bodytext10"/>
        <w:snapToGrid w:val="0"/>
        <w:spacing w:line="560" w:lineRule="exact"/>
        <w:ind w:firstLineChars="200" w:firstLine="640"/>
        <w:rPr>
          <w:rFonts w:ascii="Times New Roman" w:eastAsia="黑体" w:hAnsi="Times New Roman" w:cs="Times New Roman"/>
          <w:color w:val="000000"/>
          <w:sz w:val="32"/>
          <w:szCs w:val="32"/>
          <w:lang w:val="en-US" w:eastAsia="zh-CN" w:bidi="en-US"/>
        </w:rPr>
      </w:pPr>
      <w:r>
        <w:rPr>
          <w:rFonts w:ascii="Times New Roman" w:eastAsia="黑体" w:hAnsi="Times New Roman" w:cs="Times New Roman"/>
          <w:color w:val="000000"/>
          <w:sz w:val="32"/>
          <w:szCs w:val="32"/>
          <w:lang w:val="en-US" w:eastAsia="zh-CN" w:bidi="en-US"/>
        </w:rPr>
        <w:t>二</w:t>
      </w:r>
      <w:bookmarkEnd w:id="3"/>
      <w:r>
        <w:rPr>
          <w:rFonts w:ascii="Times New Roman" w:eastAsia="黑体" w:hAnsi="Times New Roman" w:cs="Times New Roman"/>
          <w:color w:val="000000"/>
          <w:sz w:val="32"/>
          <w:szCs w:val="32"/>
          <w:lang w:val="en-US" w:eastAsia="zh-CN" w:bidi="en-US"/>
        </w:rPr>
        <w:t>、项目建设的依据、背景与意义</w:t>
      </w:r>
      <w:bookmarkStart w:id="4" w:name="bookmark39"/>
    </w:p>
    <w:p w:rsidR="00AA5550" w:rsidRDefault="007D74FD">
      <w:pPr>
        <w:pStyle w:val="Bodytext10"/>
        <w:snapToGrid w:val="0"/>
        <w:spacing w:line="560" w:lineRule="exact"/>
        <w:ind w:firstLineChars="200" w:firstLine="640"/>
        <w:rPr>
          <w:rFonts w:ascii="Times New Roman" w:eastAsia="黑体" w:hAnsi="Times New Roman" w:cs="Times New Roman"/>
          <w:color w:val="000000"/>
          <w:sz w:val="32"/>
          <w:szCs w:val="32"/>
          <w:lang w:val="en-US" w:eastAsia="zh-CN" w:bidi="en-US"/>
        </w:rPr>
      </w:pPr>
      <w:r>
        <w:rPr>
          <w:rFonts w:ascii="Times New Roman" w:eastAsia="黑体" w:hAnsi="Times New Roman" w:cs="Times New Roman"/>
          <w:color w:val="000000"/>
          <w:sz w:val="32"/>
          <w:szCs w:val="32"/>
          <w:lang w:val="en-US" w:eastAsia="zh-CN" w:bidi="en-US"/>
        </w:rPr>
        <w:t>三</w:t>
      </w:r>
      <w:bookmarkEnd w:id="4"/>
      <w:r>
        <w:rPr>
          <w:rFonts w:ascii="Times New Roman" w:eastAsia="黑体" w:hAnsi="Times New Roman" w:cs="Times New Roman"/>
          <w:color w:val="000000"/>
          <w:sz w:val="32"/>
          <w:szCs w:val="32"/>
          <w:lang w:val="en-US" w:eastAsia="zh-CN" w:bidi="en-US"/>
        </w:rPr>
        <w:t>、技术发展与应用前景分析</w:t>
      </w:r>
      <w:bookmarkStart w:id="5" w:name="bookmark40"/>
    </w:p>
    <w:p w:rsidR="00AA5550" w:rsidRDefault="007D74FD">
      <w:pPr>
        <w:pStyle w:val="Bodytext10"/>
        <w:snapToGrid w:val="0"/>
        <w:spacing w:line="560" w:lineRule="exact"/>
        <w:ind w:firstLineChars="200" w:firstLine="640"/>
        <w:rPr>
          <w:rFonts w:ascii="Times New Roman" w:eastAsia="仿宋" w:hAnsi="Times New Roman" w:cs="Times New Roman"/>
          <w:color w:val="000000"/>
          <w:sz w:val="32"/>
          <w:szCs w:val="32"/>
        </w:rPr>
      </w:pPr>
      <w:r>
        <w:rPr>
          <w:rFonts w:ascii="Times New Roman" w:eastAsia="仿宋" w:hAnsi="Times New Roman" w:cs="Times New Roman"/>
          <w:color w:val="000000"/>
          <w:sz w:val="32"/>
          <w:szCs w:val="32"/>
        </w:rPr>
        <w:t>（</w:t>
      </w:r>
      <w:bookmarkEnd w:id="5"/>
      <w:r>
        <w:rPr>
          <w:rFonts w:ascii="Times New Roman" w:eastAsia="仿宋" w:hAnsi="Times New Roman" w:cs="Times New Roman"/>
          <w:color w:val="000000"/>
          <w:sz w:val="32"/>
          <w:szCs w:val="32"/>
        </w:rPr>
        <w:t>一）国内外技术状况与发展趋势预测分析</w:t>
      </w:r>
      <w:bookmarkStart w:id="6" w:name="bookmark41"/>
    </w:p>
    <w:p w:rsidR="00AA5550" w:rsidRDefault="007D74FD">
      <w:pPr>
        <w:pStyle w:val="Bodytext10"/>
        <w:snapToGrid w:val="0"/>
        <w:spacing w:line="560" w:lineRule="exact"/>
        <w:ind w:firstLineChars="200" w:firstLine="640"/>
        <w:rPr>
          <w:rFonts w:ascii="Times New Roman" w:eastAsia="仿宋" w:hAnsi="Times New Roman" w:cs="Times New Roman"/>
          <w:color w:val="000000"/>
          <w:sz w:val="32"/>
          <w:szCs w:val="32"/>
        </w:rPr>
      </w:pPr>
      <w:r>
        <w:rPr>
          <w:rFonts w:ascii="Times New Roman" w:eastAsia="仿宋" w:hAnsi="Times New Roman" w:cs="Times New Roman"/>
          <w:color w:val="000000"/>
          <w:sz w:val="32"/>
          <w:szCs w:val="32"/>
        </w:rPr>
        <w:t>（</w:t>
      </w:r>
      <w:bookmarkEnd w:id="6"/>
      <w:r>
        <w:rPr>
          <w:rFonts w:ascii="Times New Roman" w:eastAsia="仿宋" w:hAnsi="Times New Roman" w:cs="Times New Roman"/>
          <w:color w:val="000000"/>
          <w:sz w:val="32"/>
          <w:szCs w:val="32"/>
        </w:rPr>
        <w:t>二）技术发展的比较（包括申报单位技术水平优势和劣势、关键技术突破点）</w:t>
      </w:r>
      <w:bookmarkStart w:id="7" w:name="bookmark42"/>
    </w:p>
    <w:p w:rsidR="00AA5550" w:rsidRDefault="007D74FD">
      <w:pPr>
        <w:pStyle w:val="Bodytext10"/>
        <w:snapToGrid w:val="0"/>
        <w:spacing w:line="560" w:lineRule="exact"/>
        <w:ind w:firstLineChars="200" w:firstLine="640"/>
        <w:rPr>
          <w:rFonts w:ascii="Times New Roman" w:eastAsia="黑体" w:hAnsi="Times New Roman" w:cs="Times New Roman"/>
          <w:color w:val="000000"/>
          <w:sz w:val="32"/>
          <w:szCs w:val="32"/>
          <w:lang w:val="en-US" w:eastAsia="zh-CN" w:bidi="en-US"/>
        </w:rPr>
      </w:pPr>
      <w:r>
        <w:rPr>
          <w:rFonts w:ascii="Times New Roman" w:eastAsia="黑体" w:hAnsi="Times New Roman" w:cs="Times New Roman"/>
          <w:color w:val="000000"/>
          <w:sz w:val="32"/>
          <w:szCs w:val="32"/>
          <w:lang w:val="en-US" w:eastAsia="zh-CN" w:bidi="en-US"/>
        </w:rPr>
        <w:t>四</w:t>
      </w:r>
      <w:bookmarkEnd w:id="7"/>
      <w:r>
        <w:rPr>
          <w:rFonts w:ascii="Times New Roman" w:eastAsia="黑体" w:hAnsi="Times New Roman" w:cs="Times New Roman"/>
          <w:color w:val="000000"/>
          <w:sz w:val="32"/>
          <w:szCs w:val="32"/>
          <w:lang w:val="en-US" w:eastAsia="zh-CN" w:bidi="en-US"/>
        </w:rPr>
        <w:t>、申报单位概况和建设条件</w:t>
      </w:r>
      <w:bookmarkStart w:id="8" w:name="bookmark43"/>
    </w:p>
    <w:p w:rsidR="00AA5550" w:rsidRDefault="007D74FD">
      <w:pPr>
        <w:pStyle w:val="Bodytext10"/>
        <w:snapToGrid w:val="0"/>
        <w:spacing w:line="560" w:lineRule="exact"/>
        <w:ind w:firstLineChars="200" w:firstLine="640"/>
        <w:rPr>
          <w:rFonts w:ascii="Times New Roman" w:eastAsia="仿宋" w:hAnsi="Times New Roman" w:cs="Times New Roman"/>
          <w:color w:val="000000"/>
          <w:sz w:val="32"/>
          <w:szCs w:val="32"/>
        </w:rPr>
      </w:pPr>
      <w:r>
        <w:rPr>
          <w:rFonts w:ascii="Times New Roman" w:eastAsia="仿宋" w:hAnsi="Times New Roman" w:cs="Times New Roman"/>
          <w:color w:val="000000"/>
          <w:sz w:val="32"/>
          <w:szCs w:val="32"/>
        </w:rPr>
        <w:t>（</w:t>
      </w:r>
      <w:bookmarkEnd w:id="8"/>
      <w:r>
        <w:rPr>
          <w:rFonts w:ascii="Times New Roman" w:eastAsia="仿宋" w:hAnsi="Times New Roman" w:cs="Times New Roman"/>
          <w:color w:val="000000"/>
          <w:sz w:val="32"/>
          <w:szCs w:val="32"/>
        </w:rPr>
        <w:t>一）申报单位及主要共建单位概况</w:t>
      </w:r>
      <w:bookmarkStart w:id="9" w:name="bookmark44"/>
    </w:p>
    <w:p w:rsidR="00AA5550" w:rsidRDefault="007D74FD">
      <w:pPr>
        <w:pStyle w:val="Bodytext10"/>
        <w:snapToGrid w:val="0"/>
        <w:spacing w:line="560" w:lineRule="exact"/>
        <w:ind w:firstLineChars="200" w:firstLine="640"/>
        <w:rPr>
          <w:rFonts w:ascii="Times New Roman" w:eastAsia="仿宋" w:hAnsi="Times New Roman" w:cs="Times New Roman"/>
          <w:color w:val="000000"/>
          <w:sz w:val="32"/>
          <w:szCs w:val="32"/>
        </w:rPr>
      </w:pPr>
      <w:r>
        <w:rPr>
          <w:rFonts w:ascii="Times New Roman" w:eastAsia="仿宋" w:hAnsi="Times New Roman" w:cs="Times New Roman"/>
          <w:color w:val="000000"/>
          <w:sz w:val="32"/>
          <w:szCs w:val="32"/>
        </w:rPr>
        <w:t>（</w:t>
      </w:r>
      <w:bookmarkEnd w:id="9"/>
      <w:r>
        <w:rPr>
          <w:rFonts w:ascii="Times New Roman" w:eastAsia="仿宋" w:hAnsi="Times New Roman" w:cs="Times New Roman"/>
          <w:color w:val="000000"/>
          <w:sz w:val="32"/>
          <w:szCs w:val="32"/>
        </w:rPr>
        <w:t>二）已取得的主要科研成果及其水平</w:t>
      </w:r>
      <w:bookmarkStart w:id="10" w:name="bookmark45"/>
    </w:p>
    <w:p w:rsidR="00AA5550" w:rsidRDefault="007D74FD">
      <w:pPr>
        <w:pStyle w:val="Bodytext10"/>
        <w:snapToGrid w:val="0"/>
        <w:spacing w:line="560" w:lineRule="exact"/>
        <w:ind w:firstLineChars="200" w:firstLine="640"/>
        <w:rPr>
          <w:rFonts w:ascii="Times New Roman" w:eastAsia="仿宋" w:hAnsi="Times New Roman" w:cs="Times New Roman"/>
          <w:color w:val="000000"/>
          <w:sz w:val="32"/>
          <w:szCs w:val="32"/>
        </w:rPr>
      </w:pPr>
      <w:r>
        <w:rPr>
          <w:rFonts w:ascii="Times New Roman" w:eastAsia="仿宋" w:hAnsi="Times New Roman" w:cs="Times New Roman"/>
          <w:color w:val="000000"/>
          <w:sz w:val="32"/>
          <w:szCs w:val="32"/>
        </w:rPr>
        <w:t>（</w:t>
      </w:r>
      <w:bookmarkEnd w:id="10"/>
      <w:r>
        <w:rPr>
          <w:rFonts w:ascii="Times New Roman" w:eastAsia="仿宋" w:hAnsi="Times New Roman" w:cs="Times New Roman"/>
          <w:color w:val="000000"/>
          <w:sz w:val="32"/>
          <w:szCs w:val="32"/>
        </w:rPr>
        <w:t>三）现有建设基础条件</w:t>
      </w:r>
    </w:p>
    <w:p w:rsidR="00AA5550" w:rsidRDefault="007D74FD">
      <w:pPr>
        <w:pStyle w:val="Bodytext10"/>
        <w:snapToGrid w:val="0"/>
        <w:spacing w:line="560" w:lineRule="exact"/>
        <w:ind w:firstLineChars="200" w:firstLine="640"/>
        <w:rPr>
          <w:rFonts w:ascii="Times New Roman" w:eastAsia="黑体" w:hAnsi="Times New Roman" w:cs="Times New Roman"/>
          <w:color w:val="000000"/>
          <w:sz w:val="32"/>
          <w:szCs w:val="32"/>
          <w:lang w:val="en-US" w:eastAsia="zh-CN" w:bidi="en-US"/>
        </w:rPr>
      </w:pPr>
      <w:r>
        <w:rPr>
          <w:rFonts w:ascii="Times New Roman" w:eastAsia="黑体" w:hAnsi="Times New Roman" w:cs="Times New Roman"/>
          <w:color w:val="000000"/>
          <w:sz w:val="32"/>
          <w:szCs w:val="32"/>
          <w:lang w:val="en-US" w:eastAsia="zh-CN" w:bidi="en-US"/>
        </w:rPr>
        <w:t>五、主要方向、任务与目标</w:t>
      </w:r>
      <w:bookmarkStart w:id="11" w:name="bookmark46"/>
    </w:p>
    <w:p w:rsidR="00AA5550" w:rsidRDefault="007D74FD">
      <w:pPr>
        <w:pStyle w:val="Bodytext10"/>
        <w:snapToGrid w:val="0"/>
        <w:spacing w:line="560" w:lineRule="exact"/>
        <w:ind w:firstLineChars="200" w:firstLine="640"/>
        <w:rPr>
          <w:rFonts w:ascii="Times New Roman" w:eastAsia="仿宋" w:hAnsi="Times New Roman" w:cs="Times New Roman"/>
          <w:color w:val="000000"/>
          <w:sz w:val="32"/>
          <w:szCs w:val="32"/>
        </w:rPr>
      </w:pPr>
      <w:r>
        <w:rPr>
          <w:rFonts w:ascii="Times New Roman" w:eastAsia="仿宋" w:hAnsi="Times New Roman" w:cs="Times New Roman"/>
          <w:color w:val="000000"/>
          <w:sz w:val="32"/>
          <w:szCs w:val="32"/>
        </w:rPr>
        <w:t>（</w:t>
      </w:r>
      <w:bookmarkEnd w:id="11"/>
      <w:r>
        <w:rPr>
          <w:rFonts w:ascii="Times New Roman" w:eastAsia="仿宋" w:hAnsi="Times New Roman" w:cs="Times New Roman"/>
          <w:color w:val="000000"/>
          <w:sz w:val="32"/>
          <w:szCs w:val="32"/>
        </w:rPr>
        <w:t>一）主要发展方向</w:t>
      </w:r>
      <w:bookmarkStart w:id="12" w:name="bookmark47"/>
    </w:p>
    <w:p w:rsidR="00AA5550" w:rsidRDefault="007D74FD">
      <w:pPr>
        <w:pStyle w:val="Bodytext10"/>
        <w:snapToGrid w:val="0"/>
        <w:spacing w:line="560" w:lineRule="exact"/>
        <w:ind w:firstLineChars="200" w:firstLine="640"/>
        <w:rPr>
          <w:rFonts w:ascii="Times New Roman" w:eastAsia="仿宋" w:hAnsi="Times New Roman" w:cs="Times New Roman"/>
          <w:color w:val="000000"/>
          <w:sz w:val="32"/>
          <w:szCs w:val="32"/>
        </w:rPr>
      </w:pPr>
      <w:r>
        <w:rPr>
          <w:rFonts w:ascii="Times New Roman" w:eastAsia="仿宋" w:hAnsi="Times New Roman" w:cs="Times New Roman"/>
          <w:color w:val="000000"/>
          <w:sz w:val="32"/>
          <w:szCs w:val="32"/>
        </w:rPr>
        <w:t>（</w:t>
      </w:r>
      <w:bookmarkEnd w:id="12"/>
      <w:r>
        <w:rPr>
          <w:rFonts w:ascii="Times New Roman" w:eastAsia="仿宋" w:hAnsi="Times New Roman" w:cs="Times New Roman"/>
          <w:color w:val="000000"/>
          <w:sz w:val="32"/>
          <w:szCs w:val="32"/>
        </w:rPr>
        <w:t>二）主要功能与任务</w:t>
      </w:r>
      <w:bookmarkStart w:id="13" w:name="bookmark48"/>
    </w:p>
    <w:p w:rsidR="00AA5550" w:rsidRDefault="007D74FD">
      <w:pPr>
        <w:pStyle w:val="Bodytext10"/>
        <w:snapToGrid w:val="0"/>
        <w:spacing w:line="560" w:lineRule="exact"/>
        <w:ind w:firstLineChars="200" w:firstLine="640"/>
        <w:rPr>
          <w:rFonts w:ascii="Times New Roman" w:eastAsia="仿宋" w:hAnsi="Times New Roman" w:cs="Times New Roman"/>
          <w:color w:val="000000"/>
          <w:sz w:val="32"/>
          <w:szCs w:val="32"/>
        </w:rPr>
      </w:pPr>
      <w:r>
        <w:rPr>
          <w:rFonts w:ascii="Times New Roman" w:eastAsia="仿宋" w:hAnsi="Times New Roman" w:cs="Times New Roman"/>
          <w:color w:val="000000"/>
          <w:sz w:val="32"/>
          <w:szCs w:val="32"/>
        </w:rPr>
        <w:t>（</w:t>
      </w:r>
      <w:bookmarkEnd w:id="13"/>
      <w:r>
        <w:rPr>
          <w:rFonts w:ascii="Times New Roman" w:eastAsia="仿宋" w:hAnsi="Times New Roman" w:cs="Times New Roman"/>
          <w:color w:val="000000"/>
          <w:sz w:val="32"/>
          <w:szCs w:val="32"/>
        </w:rPr>
        <w:t>三）拟进行技术突破的方向</w:t>
      </w:r>
      <w:bookmarkStart w:id="14" w:name="bookmark49"/>
    </w:p>
    <w:p w:rsidR="00AA5550" w:rsidRDefault="007D74FD">
      <w:pPr>
        <w:pStyle w:val="Bodytext10"/>
        <w:snapToGrid w:val="0"/>
        <w:spacing w:line="560" w:lineRule="exact"/>
        <w:ind w:firstLineChars="200" w:firstLine="640"/>
        <w:rPr>
          <w:rFonts w:ascii="Times New Roman" w:eastAsia="仿宋" w:hAnsi="Times New Roman" w:cs="Times New Roman"/>
          <w:color w:val="000000"/>
          <w:sz w:val="32"/>
          <w:szCs w:val="32"/>
        </w:rPr>
      </w:pPr>
      <w:r>
        <w:rPr>
          <w:rFonts w:ascii="Times New Roman" w:eastAsia="仿宋" w:hAnsi="Times New Roman" w:cs="Times New Roman"/>
          <w:color w:val="000000"/>
          <w:sz w:val="32"/>
          <w:szCs w:val="32"/>
        </w:rPr>
        <w:t>（</w:t>
      </w:r>
      <w:bookmarkEnd w:id="14"/>
      <w:r>
        <w:rPr>
          <w:rFonts w:ascii="Times New Roman" w:eastAsia="仿宋" w:hAnsi="Times New Roman" w:cs="Times New Roman"/>
          <w:color w:val="000000"/>
          <w:sz w:val="32"/>
          <w:szCs w:val="32"/>
        </w:rPr>
        <w:t>四）近期和中期目标</w:t>
      </w:r>
    </w:p>
    <w:p w:rsidR="00AA5550" w:rsidRDefault="007D74FD">
      <w:pPr>
        <w:pStyle w:val="Bodytext10"/>
        <w:snapToGrid w:val="0"/>
        <w:spacing w:line="560" w:lineRule="exact"/>
        <w:ind w:firstLineChars="200" w:firstLine="640"/>
        <w:rPr>
          <w:rFonts w:ascii="Times New Roman" w:eastAsia="黑体" w:hAnsi="Times New Roman" w:cs="Times New Roman"/>
          <w:color w:val="000000"/>
          <w:sz w:val="32"/>
          <w:szCs w:val="32"/>
          <w:lang w:val="en-US" w:eastAsia="zh-CN" w:bidi="en-US"/>
        </w:rPr>
      </w:pPr>
      <w:r>
        <w:rPr>
          <w:rFonts w:ascii="Times New Roman" w:eastAsia="黑体" w:hAnsi="Times New Roman" w:cs="Times New Roman"/>
          <w:color w:val="000000"/>
          <w:sz w:val="32"/>
          <w:szCs w:val="32"/>
          <w:lang w:val="en-US" w:eastAsia="zh-CN" w:bidi="en-US"/>
        </w:rPr>
        <w:t>六、组织机构、管理与运行机制</w:t>
      </w:r>
    </w:p>
    <w:p w:rsidR="00AA5550" w:rsidRDefault="007D74FD">
      <w:pPr>
        <w:pStyle w:val="Bodytext10"/>
        <w:snapToGrid w:val="0"/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color w:val="000000"/>
          <w:sz w:val="32"/>
          <w:szCs w:val="32"/>
        </w:rPr>
        <w:t>（一）法人组建情况或非法人形式建设项目共建情况</w:t>
      </w:r>
    </w:p>
    <w:p w:rsidR="00AA5550" w:rsidRDefault="007D74FD">
      <w:pPr>
        <w:pStyle w:val="Bodytext10"/>
        <w:tabs>
          <w:tab w:val="left" w:pos="1583"/>
        </w:tabs>
        <w:snapToGrid w:val="0"/>
        <w:spacing w:line="560" w:lineRule="exact"/>
        <w:ind w:firstLineChars="200" w:firstLine="640"/>
        <w:rPr>
          <w:rFonts w:ascii="Times New Roman" w:eastAsia="仿宋" w:hAnsi="Times New Roman" w:cs="Times New Roman"/>
          <w:color w:val="000000"/>
          <w:sz w:val="32"/>
          <w:szCs w:val="32"/>
        </w:rPr>
      </w:pPr>
      <w:bookmarkStart w:id="15" w:name="bookmark50"/>
      <w:r>
        <w:rPr>
          <w:rFonts w:ascii="Times New Roman" w:eastAsia="仿宋" w:hAnsi="Times New Roman" w:cs="Times New Roman"/>
          <w:color w:val="000000"/>
          <w:sz w:val="32"/>
          <w:szCs w:val="32"/>
        </w:rPr>
        <w:t>（</w:t>
      </w:r>
      <w:bookmarkEnd w:id="15"/>
      <w:r>
        <w:rPr>
          <w:rFonts w:ascii="Times New Roman" w:eastAsia="仿宋" w:hAnsi="Times New Roman" w:cs="Times New Roman"/>
          <w:color w:val="000000"/>
          <w:sz w:val="32"/>
          <w:szCs w:val="32"/>
        </w:rPr>
        <w:t>二）机构设置与职责</w:t>
      </w:r>
      <w:bookmarkStart w:id="16" w:name="bookmark51"/>
    </w:p>
    <w:p w:rsidR="00AA5550" w:rsidRDefault="007D74FD">
      <w:pPr>
        <w:pStyle w:val="Bodytext10"/>
        <w:tabs>
          <w:tab w:val="left" w:pos="1583"/>
        </w:tabs>
        <w:snapToGrid w:val="0"/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color w:val="000000"/>
          <w:sz w:val="32"/>
          <w:szCs w:val="32"/>
        </w:rPr>
        <w:t>（</w:t>
      </w:r>
      <w:bookmarkEnd w:id="16"/>
      <w:r>
        <w:rPr>
          <w:rFonts w:ascii="Times New Roman" w:eastAsia="仿宋" w:hAnsi="Times New Roman" w:cs="Times New Roman"/>
          <w:color w:val="000000"/>
          <w:sz w:val="32"/>
          <w:szCs w:val="32"/>
        </w:rPr>
        <w:t>三）主要技术带头人、管理人员概况及技术团队情况</w:t>
      </w:r>
    </w:p>
    <w:p w:rsidR="00AA5550" w:rsidRDefault="00AA5550">
      <w:pPr>
        <w:pStyle w:val="Bodytext10"/>
        <w:tabs>
          <w:tab w:val="left" w:pos="1583"/>
        </w:tabs>
        <w:snapToGrid w:val="0"/>
        <w:spacing w:line="560" w:lineRule="exact"/>
        <w:ind w:firstLineChars="200" w:firstLine="640"/>
        <w:rPr>
          <w:rFonts w:ascii="Times New Roman" w:eastAsia="仿宋" w:hAnsi="Times New Roman" w:cs="Times New Roman"/>
          <w:color w:val="000000"/>
          <w:sz w:val="32"/>
          <w:szCs w:val="32"/>
        </w:rPr>
        <w:sectPr w:rsidR="00AA5550">
          <w:footerReference w:type="default" r:id="rId8"/>
          <w:pgSz w:w="11906" w:h="16838"/>
          <w:pgMar w:top="1701" w:right="1474" w:bottom="1701" w:left="1588" w:header="851" w:footer="850" w:gutter="0"/>
          <w:pgNumType w:start="9"/>
          <w:cols w:space="0"/>
          <w:docGrid w:type="lines" w:linePitch="312"/>
        </w:sectPr>
      </w:pPr>
      <w:bookmarkStart w:id="17" w:name="bookmark52"/>
    </w:p>
    <w:p w:rsidR="00AA5550" w:rsidRDefault="007D74FD">
      <w:pPr>
        <w:pStyle w:val="Bodytext10"/>
        <w:tabs>
          <w:tab w:val="left" w:pos="1583"/>
        </w:tabs>
        <w:snapToGrid w:val="0"/>
        <w:spacing w:line="560" w:lineRule="exact"/>
        <w:ind w:firstLineChars="200" w:firstLine="640"/>
        <w:rPr>
          <w:rFonts w:ascii="Times New Roman" w:eastAsia="仿宋" w:hAnsi="Times New Roman" w:cs="Times New Roman"/>
          <w:color w:val="000000"/>
          <w:sz w:val="32"/>
          <w:szCs w:val="32"/>
        </w:rPr>
      </w:pPr>
      <w:r>
        <w:rPr>
          <w:rFonts w:ascii="Times New Roman" w:eastAsia="仿宋" w:hAnsi="Times New Roman" w:cs="Times New Roman"/>
          <w:color w:val="000000"/>
          <w:sz w:val="32"/>
          <w:szCs w:val="32"/>
        </w:rPr>
        <w:lastRenderedPageBreak/>
        <w:t>（</w:t>
      </w:r>
      <w:bookmarkEnd w:id="17"/>
      <w:r>
        <w:rPr>
          <w:rFonts w:ascii="Times New Roman" w:eastAsia="仿宋" w:hAnsi="Times New Roman" w:cs="Times New Roman"/>
          <w:color w:val="000000"/>
          <w:sz w:val="32"/>
          <w:szCs w:val="32"/>
        </w:rPr>
        <w:t>四）运行和管理机制</w:t>
      </w:r>
      <w:bookmarkStart w:id="18" w:name="bookmark53"/>
    </w:p>
    <w:p w:rsidR="00AA5550" w:rsidRDefault="007D74FD">
      <w:pPr>
        <w:pStyle w:val="Bodytext10"/>
        <w:tabs>
          <w:tab w:val="left" w:pos="1583"/>
        </w:tabs>
        <w:snapToGrid w:val="0"/>
        <w:spacing w:line="560" w:lineRule="exact"/>
        <w:ind w:firstLineChars="200" w:firstLine="640"/>
        <w:rPr>
          <w:rFonts w:ascii="Times New Roman" w:eastAsia="黑体" w:hAnsi="Times New Roman" w:cs="Times New Roman"/>
          <w:color w:val="000000"/>
          <w:sz w:val="32"/>
          <w:szCs w:val="32"/>
          <w:lang w:val="en-US" w:eastAsia="zh-CN" w:bidi="en-US"/>
        </w:rPr>
      </w:pPr>
      <w:r>
        <w:rPr>
          <w:rFonts w:ascii="Times New Roman" w:eastAsia="黑体" w:hAnsi="Times New Roman" w:cs="Times New Roman"/>
          <w:color w:val="000000"/>
          <w:sz w:val="32"/>
          <w:szCs w:val="32"/>
          <w:lang w:val="en-US" w:eastAsia="zh-CN" w:bidi="en-US"/>
        </w:rPr>
        <w:t>七</w:t>
      </w:r>
      <w:bookmarkEnd w:id="18"/>
      <w:r>
        <w:rPr>
          <w:rFonts w:ascii="Times New Roman" w:eastAsia="黑体" w:hAnsi="Times New Roman" w:cs="Times New Roman"/>
          <w:color w:val="000000"/>
          <w:sz w:val="32"/>
          <w:szCs w:val="32"/>
          <w:lang w:val="en-US" w:eastAsia="zh-CN" w:bidi="en-US"/>
        </w:rPr>
        <w:t>、建设方案</w:t>
      </w:r>
      <w:bookmarkStart w:id="19" w:name="bookmark54"/>
    </w:p>
    <w:p w:rsidR="00AA5550" w:rsidRDefault="007D74FD">
      <w:pPr>
        <w:pStyle w:val="Bodytext10"/>
        <w:tabs>
          <w:tab w:val="left" w:pos="1583"/>
        </w:tabs>
        <w:snapToGrid w:val="0"/>
        <w:spacing w:line="560" w:lineRule="exact"/>
        <w:ind w:firstLineChars="200" w:firstLine="640"/>
        <w:rPr>
          <w:rFonts w:ascii="Times New Roman" w:eastAsia="仿宋" w:hAnsi="Times New Roman" w:cs="Times New Roman"/>
          <w:color w:val="000000"/>
          <w:sz w:val="32"/>
          <w:szCs w:val="32"/>
        </w:rPr>
      </w:pPr>
      <w:r>
        <w:rPr>
          <w:rFonts w:ascii="Times New Roman" w:eastAsia="仿宋" w:hAnsi="Times New Roman" w:cs="Times New Roman"/>
          <w:color w:val="000000"/>
          <w:sz w:val="32"/>
          <w:szCs w:val="32"/>
        </w:rPr>
        <w:t>（</w:t>
      </w:r>
      <w:bookmarkEnd w:id="19"/>
      <w:r>
        <w:rPr>
          <w:rFonts w:ascii="Times New Roman" w:eastAsia="仿宋" w:hAnsi="Times New Roman" w:cs="Times New Roman"/>
          <w:i/>
          <w:iCs/>
          <w:color w:val="000000"/>
          <w:sz w:val="32"/>
          <w:szCs w:val="32"/>
        </w:rPr>
        <w:t>一</w:t>
      </w:r>
      <w:r>
        <w:rPr>
          <w:rFonts w:ascii="Times New Roman" w:eastAsia="仿宋" w:hAnsi="Times New Roman" w:cs="Times New Roman"/>
          <w:color w:val="000000"/>
          <w:sz w:val="32"/>
          <w:szCs w:val="32"/>
        </w:rPr>
        <w:t>）建设规模</w:t>
      </w:r>
      <w:bookmarkStart w:id="20" w:name="bookmark55"/>
    </w:p>
    <w:p w:rsidR="00AA5550" w:rsidRDefault="007D74FD">
      <w:pPr>
        <w:pStyle w:val="Bodytext10"/>
        <w:tabs>
          <w:tab w:val="left" w:pos="1583"/>
        </w:tabs>
        <w:snapToGrid w:val="0"/>
        <w:spacing w:line="560" w:lineRule="exact"/>
        <w:ind w:firstLineChars="200" w:firstLine="640"/>
        <w:rPr>
          <w:rFonts w:ascii="Times New Roman" w:eastAsia="仿宋" w:hAnsi="Times New Roman" w:cs="Times New Roman"/>
          <w:color w:val="000000"/>
          <w:sz w:val="32"/>
          <w:szCs w:val="32"/>
        </w:rPr>
      </w:pPr>
      <w:r>
        <w:rPr>
          <w:rFonts w:ascii="Times New Roman" w:eastAsia="仿宋" w:hAnsi="Times New Roman" w:cs="Times New Roman"/>
          <w:color w:val="000000"/>
          <w:sz w:val="32"/>
          <w:szCs w:val="32"/>
        </w:rPr>
        <w:t>（</w:t>
      </w:r>
      <w:bookmarkEnd w:id="20"/>
      <w:r>
        <w:rPr>
          <w:rFonts w:ascii="Times New Roman" w:eastAsia="仿宋" w:hAnsi="Times New Roman" w:cs="Times New Roman"/>
          <w:color w:val="000000"/>
          <w:sz w:val="32"/>
          <w:szCs w:val="32"/>
        </w:rPr>
        <w:t>二）建设内容（包括技术方案、设备方案和工程方案及其合理性）</w:t>
      </w:r>
      <w:bookmarkStart w:id="21" w:name="bookmark56"/>
    </w:p>
    <w:p w:rsidR="00AA5550" w:rsidRDefault="007D74FD">
      <w:pPr>
        <w:pStyle w:val="Bodytext10"/>
        <w:tabs>
          <w:tab w:val="left" w:pos="1583"/>
        </w:tabs>
        <w:snapToGrid w:val="0"/>
        <w:spacing w:line="560" w:lineRule="exact"/>
        <w:ind w:firstLineChars="200" w:firstLine="640"/>
        <w:rPr>
          <w:rFonts w:ascii="Times New Roman" w:eastAsia="仿宋" w:hAnsi="Times New Roman" w:cs="Times New Roman"/>
          <w:color w:val="000000"/>
          <w:sz w:val="32"/>
          <w:szCs w:val="32"/>
          <w:lang w:val="en-US" w:eastAsia="zh-CN"/>
        </w:rPr>
      </w:pPr>
      <w:r>
        <w:rPr>
          <w:rFonts w:ascii="Times New Roman" w:eastAsia="仿宋" w:hAnsi="Times New Roman" w:cs="Times New Roman"/>
          <w:color w:val="000000"/>
          <w:sz w:val="32"/>
          <w:szCs w:val="32"/>
          <w:lang w:val="en-US" w:eastAsia="zh-CN"/>
        </w:rPr>
        <w:t>（</w:t>
      </w:r>
      <w:bookmarkEnd w:id="21"/>
      <w:r>
        <w:rPr>
          <w:rFonts w:ascii="Times New Roman" w:eastAsia="仿宋" w:hAnsi="Times New Roman" w:cs="Times New Roman"/>
          <w:color w:val="000000"/>
          <w:sz w:val="32"/>
          <w:szCs w:val="32"/>
          <w:lang w:val="en-US" w:eastAsia="zh-CN"/>
        </w:rPr>
        <w:t>三）建设周期</w:t>
      </w:r>
    </w:p>
    <w:p w:rsidR="00AA5550" w:rsidRDefault="007D74FD">
      <w:pPr>
        <w:pStyle w:val="Bodytext10"/>
        <w:tabs>
          <w:tab w:val="left" w:pos="1583"/>
        </w:tabs>
        <w:snapToGrid w:val="0"/>
        <w:spacing w:line="560" w:lineRule="exact"/>
        <w:ind w:firstLineChars="200" w:firstLine="640"/>
        <w:rPr>
          <w:rFonts w:ascii="Times New Roman" w:eastAsia="仿宋" w:hAnsi="Times New Roman" w:cs="Times New Roman"/>
          <w:color w:val="000000"/>
          <w:sz w:val="32"/>
          <w:szCs w:val="32"/>
          <w:lang w:val="en-US" w:eastAsia="zh-CN"/>
        </w:rPr>
      </w:pPr>
      <w:bookmarkStart w:id="22" w:name="bookmark57"/>
      <w:r>
        <w:rPr>
          <w:rFonts w:ascii="Times New Roman" w:eastAsia="仿宋" w:hAnsi="Times New Roman" w:cs="Times New Roman"/>
          <w:color w:val="000000"/>
          <w:sz w:val="32"/>
          <w:szCs w:val="32"/>
          <w:lang w:val="en-US" w:eastAsia="zh-CN"/>
        </w:rPr>
        <w:t>（</w:t>
      </w:r>
      <w:bookmarkEnd w:id="22"/>
      <w:r>
        <w:rPr>
          <w:rFonts w:ascii="Times New Roman" w:eastAsia="仿宋" w:hAnsi="Times New Roman" w:cs="Times New Roman"/>
          <w:color w:val="000000"/>
          <w:sz w:val="32"/>
          <w:szCs w:val="32"/>
          <w:lang w:val="en-US" w:eastAsia="zh-CN"/>
        </w:rPr>
        <w:t>四）建设地点</w:t>
      </w:r>
    </w:p>
    <w:p w:rsidR="00AA5550" w:rsidRDefault="007D74FD">
      <w:pPr>
        <w:pStyle w:val="Bodytext10"/>
        <w:tabs>
          <w:tab w:val="left" w:pos="1583"/>
        </w:tabs>
        <w:snapToGrid w:val="0"/>
        <w:spacing w:line="560" w:lineRule="exact"/>
        <w:ind w:firstLineChars="200" w:firstLine="640"/>
        <w:rPr>
          <w:rFonts w:ascii="Times New Roman" w:eastAsia="黑体" w:hAnsi="Times New Roman" w:cs="Times New Roman"/>
          <w:color w:val="000000"/>
          <w:sz w:val="32"/>
          <w:szCs w:val="32"/>
          <w:lang w:val="en-US" w:eastAsia="zh-CN" w:bidi="en-US"/>
        </w:rPr>
      </w:pPr>
      <w:bookmarkStart w:id="23" w:name="bookmark58"/>
      <w:r>
        <w:rPr>
          <w:rFonts w:ascii="Times New Roman" w:eastAsia="黑体" w:hAnsi="Times New Roman" w:cs="Times New Roman"/>
          <w:color w:val="000000"/>
          <w:sz w:val="32"/>
          <w:szCs w:val="32"/>
          <w:lang w:val="en-US" w:eastAsia="zh-CN" w:bidi="en-US"/>
        </w:rPr>
        <w:t>八</w:t>
      </w:r>
      <w:bookmarkEnd w:id="23"/>
      <w:r>
        <w:rPr>
          <w:rFonts w:ascii="Times New Roman" w:eastAsia="黑体" w:hAnsi="Times New Roman" w:cs="Times New Roman"/>
          <w:color w:val="000000"/>
          <w:sz w:val="32"/>
          <w:szCs w:val="32"/>
          <w:lang w:val="en-US" w:eastAsia="zh-CN" w:bidi="en-US"/>
        </w:rPr>
        <w:t>、节能及环境影响</w:t>
      </w:r>
    </w:p>
    <w:p w:rsidR="00AA5550" w:rsidRDefault="007D74FD">
      <w:pPr>
        <w:pStyle w:val="Bodytext10"/>
        <w:tabs>
          <w:tab w:val="left" w:pos="1583"/>
        </w:tabs>
        <w:snapToGrid w:val="0"/>
        <w:spacing w:line="560" w:lineRule="exact"/>
        <w:ind w:firstLineChars="200" w:firstLine="640"/>
        <w:rPr>
          <w:rFonts w:ascii="Times New Roman" w:eastAsia="仿宋" w:hAnsi="Times New Roman" w:cs="Times New Roman"/>
          <w:color w:val="000000"/>
          <w:sz w:val="32"/>
          <w:szCs w:val="32"/>
          <w:lang w:val="en-US" w:eastAsia="zh-CN"/>
        </w:rPr>
      </w:pPr>
      <w:bookmarkStart w:id="24" w:name="bookmark59"/>
      <w:r>
        <w:rPr>
          <w:rFonts w:ascii="Times New Roman" w:eastAsia="仿宋" w:hAnsi="Times New Roman" w:cs="Times New Roman"/>
          <w:color w:val="000000"/>
          <w:sz w:val="32"/>
          <w:szCs w:val="32"/>
          <w:lang w:val="en-US" w:eastAsia="zh-CN"/>
        </w:rPr>
        <w:t>（</w:t>
      </w:r>
      <w:bookmarkEnd w:id="24"/>
      <w:r>
        <w:rPr>
          <w:rFonts w:ascii="Times New Roman" w:eastAsia="仿宋" w:hAnsi="Times New Roman" w:cs="Times New Roman"/>
          <w:color w:val="000000"/>
          <w:sz w:val="32"/>
          <w:szCs w:val="32"/>
          <w:lang w:val="en-US" w:eastAsia="zh-CN"/>
        </w:rPr>
        <w:t>一）节能分析</w:t>
      </w:r>
    </w:p>
    <w:p w:rsidR="00AA5550" w:rsidRDefault="007D74FD">
      <w:pPr>
        <w:pStyle w:val="Bodytext10"/>
        <w:tabs>
          <w:tab w:val="left" w:pos="1583"/>
        </w:tabs>
        <w:snapToGrid w:val="0"/>
        <w:spacing w:line="560" w:lineRule="exact"/>
        <w:ind w:firstLineChars="200" w:firstLine="640"/>
        <w:rPr>
          <w:rFonts w:ascii="Times New Roman" w:eastAsia="仿宋" w:hAnsi="Times New Roman" w:cs="Times New Roman"/>
          <w:color w:val="000000"/>
          <w:sz w:val="32"/>
          <w:szCs w:val="32"/>
          <w:lang w:val="en-US" w:eastAsia="zh-CN"/>
        </w:rPr>
      </w:pPr>
      <w:bookmarkStart w:id="25" w:name="bookmark60"/>
      <w:r>
        <w:rPr>
          <w:rFonts w:ascii="Times New Roman" w:eastAsia="仿宋" w:hAnsi="Times New Roman" w:cs="Times New Roman"/>
          <w:color w:val="000000"/>
          <w:sz w:val="32"/>
          <w:szCs w:val="32"/>
          <w:lang w:val="en-US" w:eastAsia="zh-CN"/>
        </w:rPr>
        <w:t>（</w:t>
      </w:r>
      <w:bookmarkEnd w:id="25"/>
      <w:r>
        <w:rPr>
          <w:rFonts w:ascii="Times New Roman" w:eastAsia="仿宋" w:hAnsi="Times New Roman" w:cs="Times New Roman"/>
          <w:color w:val="000000"/>
          <w:sz w:val="32"/>
          <w:szCs w:val="32"/>
          <w:lang w:val="en-US" w:eastAsia="zh-CN"/>
        </w:rPr>
        <w:t>二）环境影响评价</w:t>
      </w:r>
    </w:p>
    <w:p w:rsidR="00AA5550" w:rsidRDefault="007D74FD">
      <w:pPr>
        <w:pStyle w:val="Bodytext10"/>
        <w:tabs>
          <w:tab w:val="left" w:pos="1583"/>
        </w:tabs>
        <w:snapToGrid w:val="0"/>
        <w:spacing w:line="560" w:lineRule="exact"/>
        <w:ind w:firstLineChars="200" w:firstLine="640"/>
        <w:rPr>
          <w:rFonts w:ascii="Times New Roman" w:eastAsia="黑体" w:hAnsi="Times New Roman" w:cs="Times New Roman"/>
          <w:color w:val="000000"/>
          <w:sz w:val="32"/>
          <w:szCs w:val="32"/>
          <w:lang w:val="en-US" w:eastAsia="zh-CN" w:bidi="en-US"/>
        </w:rPr>
      </w:pPr>
      <w:bookmarkStart w:id="26" w:name="bookmark61"/>
      <w:r>
        <w:rPr>
          <w:rFonts w:ascii="Times New Roman" w:eastAsia="黑体" w:hAnsi="Times New Roman" w:cs="Times New Roman"/>
          <w:color w:val="000000"/>
          <w:sz w:val="32"/>
          <w:szCs w:val="32"/>
          <w:lang w:val="en-US" w:eastAsia="zh-CN" w:bidi="en-US"/>
        </w:rPr>
        <w:t>九</w:t>
      </w:r>
      <w:bookmarkEnd w:id="26"/>
      <w:r>
        <w:rPr>
          <w:rFonts w:ascii="Times New Roman" w:eastAsia="黑体" w:hAnsi="Times New Roman" w:cs="Times New Roman"/>
          <w:color w:val="000000"/>
          <w:sz w:val="32"/>
          <w:szCs w:val="32"/>
          <w:lang w:val="en-US" w:eastAsia="zh-CN" w:bidi="en-US"/>
        </w:rPr>
        <w:t>、投资估算及资金筹措方案</w:t>
      </w:r>
    </w:p>
    <w:p w:rsidR="00AA5550" w:rsidRDefault="007D74FD">
      <w:pPr>
        <w:pStyle w:val="Bodytext10"/>
        <w:tabs>
          <w:tab w:val="left" w:pos="1583"/>
        </w:tabs>
        <w:snapToGrid w:val="0"/>
        <w:spacing w:line="560" w:lineRule="exact"/>
        <w:ind w:firstLineChars="200" w:firstLine="640"/>
        <w:rPr>
          <w:rFonts w:ascii="Times New Roman" w:eastAsia="仿宋" w:hAnsi="Times New Roman" w:cs="Times New Roman"/>
          <w:color w:val="000000"/>
          <w:sz w:val="32"/>
          <w:szCs w:val="32"/>
          <w:lang w:val="en-US" w:eastAsia="zh-CN"/>
        </w:rPr>
      </w:pPr>
      <w:bookmarkStart w:id="27" w:name="bookmark62"/>
      <w:r>
        <w:rPr>
          <w:rFonts w:ascii="Times New Roman" w:eastAsia="仿宋" w:hAnsi="Times New Roman" w:cs="Times New Roman"/>
          <w:color w:val="000000"/>
          <w:sz w:val="32"/>
          <w:szCs w:val="32"/>
          <w:lang w:val="en-US" w:eastAsia="zh-CN"/>
        </w:rPr>
        <w:t>（</w:t>
      </w:r>
      <w:bookmarkEnd w:id="27"/>
      <w:r>
        <w:rPr>
          <w:rFonts w:ascii="Times New Roman" w:eastAsia="仿宋" w:hAnsi="Times New Roman" w:cs="Times New Roman"/>
          <w:color w:val="000000"/>
          <w:sz w:val="32"/>
          <w:szCs w:val="32"/>
          <w:lang w:val="en-US" w:eastAsia="zh-CN"/>
        </w:rPr>
        <w:t>一）项目总投资估算</w:t>
      </w:r>
    </w:p>
    <w:p w:rsidR="00AA5550" w:rsidRDefault="007D74FD">
      <w:pPr>
        <w:pStyle w:val="Bodytext10"/>
        <w:tabs>
          <w:tab w:val="left" w:pos="1583"/>
        </w:tabs>
        <w:snapToGrid w:val="0"/>
        <w:spacing w:line="560" w:lineRule="exact"/>
        <w:ind w:firstLineChars="200" w:firstLine="640"/>
        <w:rPr>
          <w:rFonts w:ascii="Times New Roman" w:eastAsia="仿宋" w:hAnsi="Times New Roman" w:cs="Times New Roman"/>
          <w:color w:val="000000"/>
          <w:sz w:val="32"/>
          <w:szCs w:val="32"/>
          <w:lang w:val="en-US" w:eastAsia="zh-CN"/>
        </w:rPr>
      </w:pPr>
      <w:bookmarkStart w:id="28" w:name="bookmark63"/>
      <w:r>
        <w:rPr>
          <w:rFonts w:ascii="Times New Roman" w:eastAsia="仿宋" w:hAnsi="Times New Roman" w:cs="Times New Roman"/>
          <w:color w:val="000000"/>
          <w:sz w:val="32"/>
          <w:szCs w:val="32"/>
          <w:lang w:val="en-US" w:eastAsia="zh-CN"/>
        </w:rPr>
        <w:t>（</w:t>
      </w:r>
      <w:bookmarkEnd w:id="28"/>
      <w:r>
        <w:rPr>
          <w:rFonts w:ascii="Times New Roman" w:eastAsia="仿宋" w:hAnsi="Times New Roman" w:cs="Times New Roman"/>
          <w:color w:val="000000"/>
          <w:sz w:val="32"/>
          <w:szCs w:val="32"/>
          <w:lang w:val="en-US" w:eastAsia="zh-CN"/>
        </w:rPr>
        <w:t>二）项目资金筹措方案及其落实情况</w:t>
      </w:r>
    </w:p>
    <w:p w:rsidR="00AA5550" w:rsidRDefault="007D74FD">
      <w:pPr>
        <w:pStyle w:val="Bodytext10"/>
        <w:tabs>
          <w:tab w:val="left" w:pos="1583"/>
        </w:tabs>
        <w:snapToGrid w:val="0"/>
        <w:spacing w:line="560" w:lineRule="exact"/>
        <w:ind w:firstLineChars="200" w:firstLine="640"/>
        <w:rPr>
          <w:rFonts w:ascii="Times New Roman" w:eastAsia="黑体" w:hAnsi="Times New Roman" w:cs="Times New Roman"/>
          <w:color w:val="000000"/>
          <w:sz w:val="32"/>
          <w:szCs w:val="32"/>
          <w:lang w:val="en-US" w:eastAsia="zh-CN" w:bidi="en-US"/>
        </w:rPr>
      </w:pPr>
      <w:r>
        <w:rPr>
          <w:rFonts w:ascii="Times New Roman" w:eastAsia="黑体" w:hAnsi="Times New Roman" w:cs="Times New Roman"/>
          <w:color w:val="000000"/>
          <w:sz w:val="32"/>
          <w:szCs w:val="32"/>
          <w:lang w:val="en-US" w:eastAsia="zh-CN" w:bidi="en-US"/>
        </w:rPr>
        <w:t>十、项目经济和社会效益分析</w:t>
      </w:r>
    </w:p>
    <w:p w:rsidR="00AA5550" w:rsidRDefault="007D74FD">
      <w:pPr>
        <w:pStyle w:val="Bodytext10"/>
        <w:tabs>
          <w:tab w:val="left" w:pos="1583"/>
        </w:tabs>
        <w:snapToGrid w:val="0"/>
        <w:spacing w:line="560" w:lineRule="exact"/>
        <w:ind w:firstLineChars="200" w:firstLine="640"/>
        <w:rPr>
          <w:rFonts w:ascii="Times New Roman" w:eastAsia="仿宋" w:hAnsi="Times New Roman" w:cs="Times New Roman"/>
          <w:color w:val="000000"/>
          <w:sz w:val="32"/>
          <w:szCs w:val="32"/>
          <w:lang w:val="en-US" w:eastAsia="zh-CN"/>
        </w:rPr>
      </w:pPr>
      <w:bookmarkStart w:id="29" w:name="bookmark64"/>
      <w:r>
        <w:rPr>
          <w:rFonts w:ascii="Times New Roman" w:eastAsia="仿宋" w:hAnsi="Times New Roman" w:cs="Times New Roman"/>
          <w:color w:val="000000"/>
          <w:sz w:val="32"/>
          <w:szCs w:val="32"/>
          <w:lang w:val="en-US" w:eastAsia="zh-CN"/>
        </w:rPr>
        <w:t>（</w:t>
      </w:r>
      <w:bookmarkEnd w:id="29"/>
      <w:r>
        <w:rPr>
          <w:rFonts w:ascii="Times New Roman" w:eastAsia="仿宋" w:hAnsi="Times New Roman" w:cs="Times New Roman"/>
          <w:color w:val="000000"/>
          <w:sz w:val="32"/>
          <w:szCs w:val="32"/>
          <w:lang w:val="en-US" w:eastAsia="zh-CN"/>
        </w:rPr>
        <w:t>一）初步经济效益分析</w:t>
      </w:r>
    </w:p>
    <w:p w:rsidR="00AA5550" w:rsidRDefault="007D74FD">
      <w:pPr>
        <w:pStyle w:val="Bodytext10"/>
        <w:tabs>
          <w:tab w:val="left" w:pos="1583"/>
        </w:tabs>
        <w:snapToGrid w:val="0"/>
        <w:spacing w:line="560" w:lineRule="exact"/>
        <w:ind w:firstLineChars="200" w:firstLine="640"/>
        <w:rPr>
          <w:rFonts w:ascii="Times New Roman" w:eastAsia="仿宋" w:hAnsi="Times New Roman" w:cs="Times New Roman"/>
          <w:color w:val="000000"/>
          <w:sz w:val="32"/>
          <w:szCs w:val="32"/>
          <w:lang w:val="en-US" w:eastAsia="zh-CN"/>
        </w:rPr>
      </w:pPr>
      <w:bookmarkStart w:id="30" w:name="bookmark65"/>
      <w:r>
        <w:rPr>
          <w:rFonts w:ascii="Times New Roman" w:eastAsia="仿宋" w:hAnsi="Times New Roman" w:cs="Times New Roman"/>
          <w:color w:val="000000"/>
          <w:sz w:val="32"/>
          <w:szCs w:val="32"/>
          <w:lang w:val="en-US" w:eastAsia="zh-CN"/>
        </w:rPr>
        <w:t>（</w:t>
      </w:r>
      <w:bookmarkEnd w:id="30"/>
      <w:r>
        <w:rPr>
          <w:rFonts w:ascii="Times New Roman" w:eastAsia="仿宋" w:hAnsi="Times New Roman" w:cs="Times New Roman"/>
          <w:color w:val="000000"/>
          <w:sz w:val="32"/>
          <w:szCs w:val="32"/>
          <w:lang w:val="en-US" w:eastAsia="zh-CN"/>
        </w:rPr>
        <w:t>二）社会效益分析</w:t>
      </w:r>
    </w:p>
    <w:p w:rsidR="00AA5550" w:rsidRDefault="007D74FD">
      <w:pPr>
        <w:pStyle w:val="Bodytext10"/>
        <w:tabs>
          <w:tab w:val="left" w:pos="1583"/>
        </w:tabs>
        <w:snapToGrid w:val="0"/>
        <w:spacing w:line="560" w:lineRule="exact"/>
        <w:ind w:firstLineChars="200" w:firstLine="640"/>
        <w:rPr>
          <w:rFonts w:ascii="Times New Roman" w:eastAsia="黑体" w:hAnsi="Times New Roman" w:cs="Times New Roman"/>
          <w:color w:val="000000"/>
          <w:sz w:val="32"/>
          <w:szCs w:val="32"/>
          <w:lang w:val="en-US" w:eastAsia="zh-CN" w:bidi="en-US"/>
        </w:rPr>
      </w:pPr>
      <w:r>
        <w:rPr>
          <w:rFonts w:ascii="Times New Roman" w:eastAsia="黑体" w:hAnsi="Times New Roman" w:cs="Times New Roman"/>
          <w:color w:val="000000"/>
          <w:sz w:val="32"/>
          <w:szCs w:val="32"/>
          <w:lang w:val="en-US" w:eastAsia="zh-CN" w:bidi="en-US"/>
        </w:rPr>
        <w:t>十一、其它需说明的问题</w:t>
      </w:r>
    </w:p>
    <w:p w:rsidR="00AA5550" w:rsidRDefault="007D74FD">
      <w:pPr>
        <w:pStyle w:val="Bodytext10"/>
        <w:tabs>
          <w:tab w:val="left" w:pos="1583"/>
        </w:tabs>
        <w:snapToGrid w:val="0"/>
        <w:spacing w:line="560" w:lineRule="exact"/>
        <w:ind w:firstLineChars="200" w:firstLine="640"/>
        <w:rPr>
          <w:rFonts w:ascii="Times New Roman" w:eastAsia="黑体" w:hAnsi="Times New Roman" w:cs="Times New Roman"/>
          <w:color w:val="000000"/>
          <w:sz w:val="32"/>
          <w:szCs w:val="32"/>
          <w:lang w:val="en-US" w:eastAsia="zh-CN" w:bidi="en-US"/>
        </w:rPr>
      </w:pPr>
      <w:r>
        <w:rPr>
          <w:rFonts w:ascii="Times New Roman" w:eastAsia="黑体" w:hAnsi="Times New Roman" w:cs="Times New Roman"/>
          <w:color w:val="000000"/>
          <w:sz w:val="32"/>
          <w:szCs w:val="32"/>
          <w:lang w:val="en-US" w:eastAsia="zh-CN" w:bidi="en-US"/>
        </w:rPr>
        <w:t>十二、相关文件所要求的附件、附图、附表</w:t>
      </w:r>
    </w:p>
    <w:p w:rsidR="00AA5550" w:rsidRPr="00FD22E0" w:rsidRDefault="007D74FD" w:rsidP="004A791C">
      <w:pPr>
        <w:pStyle w:val="Bodytext10"/>
        <w:tabs>
          <w:tab w:val="left" w:pos="1583"/>
        </w:tabs>
        <w:snapToGrid w:val="0"/>
        <w:spacing w:line="560" w:lineRule="exact"/>
        <w:ind w:firstLineChars="200" w:firstLine="640"/>
        <w:rPr>
          <w:rFonts w:ascii="Times New Roman" w:eastAsia="PMingLiU" w:hAnsi="Times New Roman" w:cs="Times New Roman" w:hint="eastAsia"/>
        </w:rPr>
      </w:pPr>
      <w:r>
        <w:rPr>
          <w:rFonts w:ascii="Times New Roman" w:eastAsia="黑体" w:hAnsi="Times New Roman" w:cs="Times New Roman"/>
          <w:color w:val="000000"/>
          <w:sz w:val="32"/>
          <w:szCs w:val="32"/>
          <w:lang w:val="en-US" w:eastAsia="zh-CN" w:bidi="en-US"/>
        </w:rPr>
        <w:t>十三、真实性承</w:t>
      </w:r>
      <w:r>
        <w:rPr>
          <w:rFonts w:ascii="Times New Roman" w:eastAsia="黑体" w:hAnsi="Times New Roman" w:cs="Times New Roman"/>
          <w:color w:val="000000"/>
          <w:sz w:val="32"/>
          <w:szCs w:val="32"/>
          <w:lang w:val="en-US" w:eastAsia="zh-CN" w:bidi="en-US"/>
        </w:rPr>
        <w:t>诺</w:t>
      </w:r>
      <w:bookmarkStart w:id="31" w:name="_GoBack"/>
      <w:bookmarkEnd w:id="31"/>
    </w:p>
    <w:sectPr w:rsidR="00AA5550" w:rsidRPr="00FD22E0" w:rsidSect="00FD22E0">
      <w:headerReference w:type="default" r:id="rId9"/>
      <w:footerReference w:type="default" r:id="rId10"/>
      <w:pgSz w:w="11906" w:h="16838"/>
      <w:pgMar w:top="2098" w:right="1474" w:bottom="1984" w:left="1701" w:header="851" w:footer="850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74FD" w:rsidRDefault="007D74FD">
      <w:r>
        <w:separator/>
      </w:r>
    </w:p>
  </w:endnote>
  <w:endnote w:type="continuationSeparator" w:id="0">
    <w:p w:rsidR="007D74FD" w:rsidRDefault="007D7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5550" w:rsidRDefault="00AA5550">
    <w:pPr>
      <w:pStyle w:val="a5"/>
      <w:jc w:val="center"/>
      <w:rPr>
        <w:rFonts w:ascii="Times New Roman" w:hAnsi="Times New Roman" w:cs="Times New Roman"/>
        <w:sz w:val="21"/>
        <w:szCs w:val="21"/>
      </w:rPr>
    </w:pPr>
  </w:p>
  <w:p w:rsidR="00AA5550" w:rsidRDefault="00AA5550">
    <w:pPr>
      <w:spacing w:line="1" w:lineRule="exac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2570" w:rsidRDefault="00A72570">
    <w:pPr>
      <w:pStyle w:val="a5"/>
      <w:jc w:val="center"/>
      <w:rPr>
        <w:rFonts w:ascii="Times New Roman" w:hAnsi="Times New Roman" w:cs="Times New Roman"/>
        <w:sz w:val="21"/>
        <w:szCs w:val="21"/>
      </w:rPr>
    </w:pPr>
  </w:p>
  <w:p w:rsidR="00A72570" w:rsidRDefault="00A72570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74FD" w:rsidRDefault="007D74FD">
      <w:r>
        <w:separator/>
      </w:r>
    </w:p>
  </w:footnote>
  <w:footnote w:type="continuationSeparator" w:id="0">
    <w:p w:rsidR="007D74FD" w:rsidRDefault="007D74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5550" w:rsidRDefault="00AA555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460E"/>
    <w:rsid w:val="0000336D"/>
    <w:rsid w:val="00013495"/>
    <w:rsid w:val="00017971"/>
    <w:rsid w:val="00041554"/>
    <w:rsid w:val="000436D1"/>
    <w:rsid w:val="00060EDC"/>
    <w:rsid w:val="000734F4"/>
    <w:rsid w:val="00083E03"/>
    <w:rsid w:val="000A0538"/>
    <w:rsid w:val="000A63CD"/>
    <w:rsid w:val="000B0211"/>
    <w:rsid w:val="000E1696"/>
    <w:rsid w:val="001022C5"/>
    <w:rsid w:val="00132864"/>
    <w:rsid w:val="001419C2"/>
    <w:rsid w:val="001729FA"/>
    <w:rsid w:val="00175C88"/>
    <w:rsid w:val="001868AF"/>
    <w:rsid w:val="001A5265"/>
    <w:rsid w:val="001B428A"/>
    <w:rsid w:val="001D590E"/>
    <w:rsid w:val="001F1419"/>
    <w:rsid w:val="00224EA1"/>
    <w:rsid w:val="002335D9"/>
    <w:rsid w:val="00250C83"/>
    <w:rsid w:val="00262A80"/>
    <w:rsid w:val="00265668"/>
    <w:rsid w:val="00282E54"/>
    <w:rsid w:val="00296F42"/>
    <w:rsid w:val="00297210"/>
    <w:rsid w:val="002C12AF"/>
    <w:rsid w:val="002E6A2A"/>
    <w:rsid w:val="002F57C2"/>
    <w:rsid w:val="003142E3"/>
    <w:rsid w:val="003360DD"/>
    <w:rsid w:val="0036385F"/>
    <w:rsid w:val="003735C0"/>
    <w:rsid w:val="003A7688"/>
    <w:rsid w:val="003B5106"/>
    <w:rsid w:val="003B7E26"/>
    <w:rsid w:val="003C78EE"/>
    <w:rsid w:val="003D2AC4"/>
    <w:rsid w:val="003E337B"/>
    <w:rsid w:val="003F337B"/>
    <w:rsid w:val="00407758"/>
    <w:rsid w:val="0042000F"/>
    <w:rsid w:val="00421D60"/>
    <w:rsid w:val="00432B4E"/>
    <w:rsid w:val="0044345B"/>
    <w:rsid w:val="00471DB7"/>
    <w:rsid w:val="00477DD7"/>
    <w:rsid w:val="00485817"/>
    <w:rsid w:val="004A791C"/>
    <w:rsid w:val="004A7BF9"/>
    <w:rsid w:val="004C136F"/>
    <w:rsid w:val="004C1DA9"/>
    <w:rsid w:val="004C326B"/>
    <w:rsid w:val="004D7549"/>
    <w:rsid w:val="004E460E"/>
    <w:rsid w:val="004F6968"/>
    <w:rsid w:val="00532DE4"/>
    <w:rsid w:val="00571398"/>
    <w:rsid w:val="005A29D8"/>
    <w:rsid w:val="005B0101"/>
    <w:rsid w:val="005B7B62"/>
    <w:rsid w:val="005C2203"/>
    <w:rsid w:val="005C25E3"/>
    <w:rsid w:val="006045F8"/>
    <w:rsid w:val="00630B29"/>
    <w:rsid w:val="0064014E"/>
    <w:rsid w:val="00655909"/>
    <w:rsid w:val="00664056"/>
    <w:rsid w:val="00671D1A"/>
    <w:rsid w:val="0067212D"/>
    <w:rsid w:val="006B67D9"/>
    <w:rsid w:val="006C5A4B"/>
    <w:rsid w:val="007117E0"/>
    <w:rsid w:val="00715C1B"/>
    <w:rsid w:val="0073706C"/>
    <w:rsid w:val="0074595F"/>
    <w:rsid w:val="007515AA"/>
    <w:rsid w:val="00754233"/>
    <w:rsid w:val="007B1B87"/>
    <w:rsid w:val="007D7271"/>
    <w:rsid w:val="007D74FD"/>
    <w:rsid w:val="007D7A09"/>
    <w:rsid w:val="007F09E2"/>
    <w:rsid w:val="007F277A"/>
    <w:rsid w:val="00804560"/>
    <w:rsid w:val="00816D5D"/>
    <w:rsid w:val="0083238F"/>
    <w:rsid w:val="00833C2C"/>
    <w:rsid w:val="008435B6"/>
    <w:rsid w:val="00874A3F"/>
    <w:rsid w:val="00877DB7"/>
    <w:rsid w:val="008912FC"/>
    <w:rsid w:val="008A2A72"/>
    <w:rsid w:val="008C6FA1"/>
    <w:rsid w:val="008D5CF0"/>
    <w:rsid w:val="008F2F82"/>
    <w:rsid w:val="00910AA8"/>
    <w:rsid w:val="00914FBD"/>
    <w:rsid w:val="009318E2"/>
    <w:rsid w:val="00950BFC"/>
    <w:rsid w:val="00952BFF"/>
    <w:rsid w:val="009620B8"/>
    <w:rsid w:val="0098285C"/>
    <w:rsid w:val="00992BC3"/>
    <w:rsid w:val="0099463F"/>
    <w:rsid w:val="009A16B4"/>
    <w:rsid w:val="009B5E95"/>
    <w:rsid w:val="009C2EA0"/>
    <w:rsid w:val="009C74B0"/>
    <w:rsid w:val="009D3AE2"/>
    <w:rsid w:val="00A03B8B"/>
    <w:rsid w:val="00A11571"/>
    <w:rsid w:val="00A30B75"/>
    <w:rsid w:val="00A434A7"/>
    <w:rsid w:val="00A72570"/>
    <w:rsid w:val="00AA5550"/>
    <w:rsid w:val="00AB2D54"/>
    <w:rsid w:val="00AB31C4"/>
    <w:rsid w:val="00AC76FF"/>
    <w:rsid w:val="00B06889"/>
    <w:rsid w:val="00B154B7"/>
    <w:rsid w:val="00B33C4B"/>
    <w:rsid w:val="00B34D36"/>
    <w:rsid w:val="00B67DAD"/>
    <w:rsid w:val="00B76DC2"/>
    <w:rsid w:val="00B8272F"/>
    <w:rsid w:val="00BA6144"/>
    <w:rsid w:val="00BB525E"/>
    <w:rsid w:val="00BC1A8A"/>
    <w:rsid w:val="00BF5361"/>
    <w:rsid w:val="00C07C40"/>
    <w:rsid w:val="00C2270B"/>
    <w:rsid w:val="00C23A12"/>
    <w:rsid w:val="00C319AB"/>
    <w:rsid w:val="00C40A56"/>
    <w:rsid w:val="00C42B70"/>
    <w:rsid w:val="00C83E5D"/>
    <w:rsid w:val="00C85751"/>
    <w:rsid w:val="00C871DE"/>
    <w:rsid w:val="00CA5037"/>
    <w:rsid w:val="00CB41C9"/>
    <w:rsid w:val="00CC4C87"/>
    <w:rsid w:val="00CD1024"/>
    <w:rsid w:val="00CD686A"/>
    <w:rsid w:val="00CE2FB9"/>
    <w:rsid w:val="00D10A41"/>
    <w:rsid w:val="00D25A5B"/>
    <w:rsid w:val="00D33299"/>
    <w:rsid w:val="00D9569E"/>
    <w:rsid w:val="00DC401F"/>
    <w:rsid w:val="00DC71C6"/>
    <w:rsid w:val="00DF7C9D"/>
    <w:rsid w:val="00E03353"/>
    <w:rsid w:val="00E4490C"/>
    <w:rsid w:val="00E44BC8"/>
    <w:rsid w:val="00E508C7"/>
    <w:rsid w:val="00E6344C"/>
    <w:rsid w:val="00E82F54"/>
    <w:rsid w:val="00EB2E0B"/>
    <w:rsid w:val="00EB6562"/>
    <w:rsid w:val="00ED3207"/>
    <w:rsid w:val="00EE52F3"/>
    <w:rsid w:val="00F047C0"/>
    <w:rsid w:val="00F05E56"/>
    <w:rsid w:val="00F123BE"/>
    <w:rsid w:val="00F31C45"/>
    <w:rsid w:val="00F54711"/>
    <w:rsid w:val="00F7365A"/>
    <w:rsid w:val="00F76068"/>
    <w:rsid w:val="00FB112E"/>
    <w:rsid w:val="00FB75E0"/>
    <w:rsid w:val="00FD22E0"/>
    <w:rsid w:val="00FE4F81"/>
    <w:rsid w:val="00FE53A1"/>
    <w:rsid w:val="00FF236F"/>
    <w:rsid w:val="033558B7"/>
    <w:rsid w:val="03D52E05"/>
    <w:rsid w:val="068D74F8"/>
    <w:rsid w:val="127D0D7A"/>
    <w:rsid w:val="293627B4"/>
    <w:rsid w:val="36B247A0"/>
    <w:rsid w:val="3B525B80"/>
    <w:rsid w:val="486F7A64"/>
    <w:rsid w:val="4ADF0215"/>
    <w:rsid w:val="57E8705E"/>
    <w:rsid w:val="58526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4DD027"/>
  <w15:docId w15:val="{5F72C3AB-0C44-4E6E-BAAB-581141300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Emphasis"/>
    <w:basedOn w:val="a0"/>
    <w:uiPriority w:val="20"/>
    <w:qFormat/>
    <w:rPr>
      <w:i/>
      <w:iCs/>
    </w:rPr>
  </w:style>
  <w:style w:type="character" w:styleId="ab">
    <w:name w:val="Hyperlink"/>
    <w:basedOn w:val="a0"/>
    <w:uiPriority w:val="99"/>
    <w:semiHidden/>
    <w:unhideWhenUsed/>
    <w:rPr>
      <w:color w:val="0000FF"/>
      <w:u w:val="single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  <w:style w:type="character" w:customStyle="1" w:styleId="Bodytext1">
    <w:name w:val="Body text|1_"/>
    <w:basedOn w:val="a0"/>
    <w:link w:val="Bodytext10"/>
    <w:rPr>
      <w:rFonts w:ascii="宋体" w:eastAsia="宋体" w:hAnsi="宋体" w:cs="宋体"/>
      <w:sz w:val="28"/>
      <w:szCs w:val="28"/>
      <w:lang w:val="zh-TW" w:eastAsia="zh-TW" w:bidi="zh-TW"/>
    </w:rPr>
  </w:style>
  <w:style w:type="paragraph" w:customStyle="1" w:styleId="Bodytext10">
    <w:name w:val="Body text|1"/>
    <w:basedOn w:val="a"/>
    <w:link w:val="Bodytext1"/>
    <w:pPr>
      <w:spacing w:line="437" w:lineRule="auto"/>
      <w:ind w:firstLine="400"/>
      <w:jc w:val="left"/>
    </w:pPr>
    <w:rPr>
      <w:rFonts w:ascii="宋体" w:eastAsia="宋体" w:hAnsi="宋体" w:cs="宋体"/>
      <w:sz w:val="28"/>
      <w:szCs w:val="28"/>
      <w:lang w:val="zh-TW" w:eastAsia="zh-TW" w:bidi="zh-TW"/>
    </w:rPr>
  </w:style>
  <w:style w:type="character" w:customStyle="1" w:styleId="Heading21">
    <w:name w:val="Heading #2|1_"/>
    <w:basedOn w:val="a0"/>
    <w:link w:val="Heading210"/>
    <w:rPr>
      <w:rFonts w:ascii="宋体" w:eastAsia="宋体" w:hAnsi="宋体" w:cs="宋体"/>
      <w:sz w:val="38"/>
      <w:szCs w:val="38"/>
      <w:lang w:val="zh-TW" w:eastAsia="zh-TW" w:bidi="zh-TW"/>
    </w:rPr>
  </w:style>
  <w:style w:type="paragraph" w:customStyle="1" w:styleId="Heading210">
    <w:name w:val="Heading #2|1"/>
    <w:basedOn w:val="a"/>
    <w:link w:val="Heading21"/>
    <w:pPr>
      <w:spacing w:after="400" w:line="571" w:lineRule="exact"/>
      <w:jc w:val="center"/>
      <w:outlineLvl w:val="1"/>
    </w:pPr>
    <w:rPr>
      <w:rFonts w:ascii="宋体" w:eastAsia="宋体" w:hAnsi="宋体" w:cs="宋体"/>
      <w:sz w:val="38"/>
      <w:szCs w:val="38"/>
      <w:lang w:val="zh-TW" w:eastAsia="zh-TW" w:bidi="zh-TW"/>
    </w:rPr>
  </w:style>
  <w:style w:type="character" w:customStyle="1" w:styleId="Headerorfooter1">
    <w:name w:val="Header or footer|1_"/>
    <w:basedOn w:val="a0"/>
    <w:link w:val="Headerorfooter10"/>
    <w:rPr>
      <w:sz w:val="28"/>
      <w:szCs w:val="28"/>
      <w:lang w:val="zh-TW" w:eastAsia="zh-TW" w:bidi="zh-TW"/>
    </w:rPr>
  </w:style>
  <w:style w:type="paragraph" w:customStyle="1" w:styleId="Headerorfooter10">
    <w:name w:val="Header or footer|1"/>
    <w:basedOn w:val="a"/>
    <w:link w:val="Headerorfooter1"/>
    <w:pPr>
      <w:jc w:val="left"/>
    </w:pPr>
    <w:rPr>
      <w:sz w:val="28"/>
      <w:szCs w:val="28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7E7B3CC-44CA-453A-A43C-B44A17FD2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郝思文</cp:lastModifiedBy>
  <cp:revision>11</cp:revision>
  <cp:lastPrinted>2021-07-08T02:13:00Z</cp:lastPrinted>
  <dcterms:created xsi:type="dcterms:W3CDTF">2021-06-07T02:32:00Z</dcterms:created>
  <dcterms:modified xsi:type="dcterms:W3CDTF">2021-09-26T07:31:00Z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